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11" w:rsidRDefault="005B7011" w:rsidP="005B7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-100965</wp:posOffset>
            </wp:positionV>
            <wp:extent cx="1028700" cy="885825"/>
            <wp:effectExtent l="19050" t="0" r="0" b="0"/>
            <wp:wrapNone/>
            <wp:docPr id="2" name="Рисунок 8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500" t="14999" b="1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7011" w:rsidRDefault="005B7011" w:rsidP="005B7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REPUBLICA MOLDOVA</w:t>
      </w:r>
    </w:p>
    <w:p w:rsidR="005B7011" w:rsidRDefault="005B7011" w:rsidP="005B70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CONSILIUL SĂTESC CIUCUR-MINGIR</w:t>
      </w:r>
    </w:p>
    <w:p w:rsidR="005B7011" w:rsidRDefault="005B7011" w:rsidP="005B70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B7011" w:rsidRDefault="00403C95" w:rsidP="005B7011">
      <w:pPr>
        <w:keepNext/>
        <w:spacing w:after="0" w:line="240" w:lineRule="auto"/>
        <w:jc w:val="center"/>
        <w:outlineLvl w:val="0"/>
      </w:pPr>
      <w:r w:rsidRPr="00403C95">
        <w:rPr>
          <w:rFonts w:ascii="Times New Roman" w:eastAsia="Times New Roman" w:hAnsi="Times New Roman" w:cs="Times New Roman"/>
          <w:b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8pt;height:11pt" o:hrpct="0" o:hralign="center" o:hr="t">
            <v:imagedata r:id="rId6" o:title="BD15155_" grayscale="t" bilevel="t"/>
          </v:shape>
        </w:pict>
      </w:r>
    </w:p>
    <w:p w:rsidR="005B7011" w:rsidRDefault="005B7011" w:rsidP="005B70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B7011" w:rsidRDefault="005B7011" w:rsidP="005B701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6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60"/>
          <w:sz w:val="28"/>
          <w:szCs w:val="24"/>
          <w:lang w:eastAsia="ru-RU"/>
        </w:rPr>
        <w:t>DISPOZIŢIE</w:t>
      </w:r>
    </w:p>
    <w:p w:rsidR="005B7011" w:rsidRDefault="005B7011" w:rsidP="005B70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a primarului satului Ciucur-Mingir</w:t>
      </w:r>
    </w:p>
    <w:p w:rsidR="005B7011" w:rsidRDefault="005B7011" w:rsidP="005B70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raionul Cimișlia</w:t>
      </w:r>
      <w:bookmarkStart w:id="0" w:name="_GoBack"/>
      <w:bookmarkEnd w:id="0"/>
    </w:p>
    <w:p w:rsidR="005B7011" w:rsidRDefault="005B7011" w:rsidP="005B70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5B7011" w:rsidRDefault="008172DD" w:rsidP="005B70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din  </w:t>
      </w:r>
      <w:r w:rsidR="005953B9">
        <w:rPr>
          <w:rFonts w:ascii="Times New Roman" w:hAnsi="Times New Roman" w:cs="Times New Roman"/>
          <w:b/>
          <w:sz w:val="24"/>
          <w:szCs w:val="24"/>
        </w:rPr>
        <w:t xml:space="preserve">02 iunie </w:t>
      </w:r>
      <w:r w:rsidR="00D5500E">
        <w:rPr>
          <w:rFonts w:ascii="Times New Roman" w:hAnsi="Times New Roman" w:cs="Times New Roman"/>
          <w:b/>
          <w:sz w:val="24"/>
          <w:szCs w:val="24"/>
        </w:rPr>
        <w:t>2021</w:t>
      </w:r>
      <w:r w:rsidR="005B70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552AE">
        <w:rPr>
          <w:rFonts w:ascii="Times New Roman" w:hAnsi="Times New Roman" w:cs="Times New Roman"/>
          <w:b/>
          <w:sz w:val="24"/>
          <w:szCs w:val="24"/>
        </w:rPr>
        <w:t xml:space="preserve">   nr. </w:t>
      </w:r>
      <w:r w:rsidR="00595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3B9" w:rsidRPr="005953B9">
        <w:rPr>
          <w:rFonts w:ascii="Times New Roman" w:hAnsi="Times New Roman" w:cs="Times New Roman"/>
          <w:b/>
          <w:sz w:val="24"/>
          <w:szCs w:val="24"/>
        </w:rPr>
        <w:t>21</w:t>
      </w:r>
      <w:r w:rsidR="001F2976">
        <w:rPr>
          <w:rFonts w:ascii="Times New Roman" w:hAnsi="Times New Roman" w:cs="Times New Roman"/>
          <w:b/>
          <w:sz w:val="24"/>
          <w:szCs w:val="24"/>
        </w:rPr>
        <w:t>-b</w:t>
      </w:r>
    </w:p>
    <w:p w:rsidR="005B7011" w:rsidRDefault="005B7011" w:rsidP="005B7011">
      <w:pPr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„Cu privire la stabilirea</w:t>
      </w:r>
    </w:p>
    <w:p w:rsidR="005B7011" w:rsidRDefault="005B7011" w:rsidP="005B7011">
      <w:pPr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sporului pentru performanță”</w:t>
      </w:r>
    </w:p>
    <w:p w:rsidR="005B7011" w:rsidRDefault="005B7011" w:rsidP="005B701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7011" w:rsidRDefault="005953B9" w:rsidP="00BB397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7011">
        <w:rPr>
          <w:rFonts w:ascii="Times New Roman" w:hAnsi="Times New Roman" w:cs="Times New Roman"/>
          <w:sz w:val="24"/>
          <w:szCs w:val="24"/>
        </w:rPr>
        <w:t xml:space="preserve">În temeiul art. 32 din Legea nr. 436 din 28.12.2006 privind administrația publică locală, </w:t>
      </w:r>
      <w:r w:rsidR="005B7011">
        <w:rPr>
          <w:rFonts w:ascii="Times New Roman" w:hAnsi="Times New Roman" w:cs="Times New Roman"/>
          <w:sz w:val="24"/>
          <w:szCs w:val="24"/>
          <w:lang w:eastAsia="ru-RU"/>
        </w:rPr>
        <w:t xml:space="preserve">art. 16 </w:t>
      </w:r>
      <w:r w:rsidR="00F25D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7011">
        <w:rPr>
          <w:rFonts w:ascii="Times New Roman" w:hAnsi="Times New Roman" w:cs="Times New Roman"/>
          <w:sz w:val="24"/>
          <w:szCs w:val="24"/>
          <w:lang w:eastAsia="ru-RU"/>
        </w:rPr>
        <w:t>din Legea nr. 270/2018 privind sistemul unitar de salarizare în sectorul bugetar, precum şi al</w:t>
      </w:r>
      <w:r w:rsidR="005B7011">
        <w:rPr>
          <w:rFonts w:ascii="Times New Roman" w:hAnsi="Times New Roman" w:cs="Times New Roman"/>
        </w:rPr>
        <w:t xml:space="preserve"> </w:t>
      </w:r>
      <w:r w:rsidR="005B7011">
        <w:rPr>
          <w:rFonts w:ascii="Times New Roman" w:hAnsi="Times New Roman" w:cs="Times New Roman"/>
          <w:sz w:val="24"/>
          <w:szCs w:val="24"/>
          <w:lang w:eastAsia="ru-RU"/>
        </w:rPr>
        <w:t>Regulamentului cu privire la modul de stabilire a sporului p</w:t>
      </w:r>
      <w:r w:rsidR="00BB397E">
        <w:rPr>
          <w:rFonts w:ascii="Times New Roman" w:hAnsi="Times New Roman" w:cs="Times New Roman"/>
          <w:sz w:val="24"/>
          <w:szCs w:val="24"/>
          <w:lang w:eastAsia="ru-RU"/>
        </w:rPr>
        <w:t xml:space="preserve">entru performanță  personalului </w:t>
      </w:r>
      <w:r w:rsidR="005B7011">
        <w:rPr>
          <w:rFonts w:ascii="Times New Roman" w:hAnsi="Times New Roman" w:cs="Times New Roman"/>
          <w:sz w:val="24"/>
          <w:szCs w:val="24"/>
          <w:lang w:eastAsia="ru-RU"/>
        </w:rPr>
        <w:t xml:space="preserve">din primărie, aprobat prin </w:t>
      </w:r>
      <w:proofErr w:type="spellStart"/>
      <w:r w:rsidR="005B7011">
        <w:rPr>
          <w:rFonts w:ascii="Times New Roman" w:hAnsi="Times New Roman" w:cs="Times New Roman"/>
          <w:sz w:val="24"/>
          <w:szCs w:val="24"/>
          <w:lang w:eastAsia="ru-RU"/>
        </w:rPr>
        <w:t>Hotărîrea</w:t>
      </w:r>
      <w:proofErr w:type="spellEnd"/>
      <w:r w:rsidR="005B7011">
        <w:rPr>
          <w:rFonts w:ascii="Times New Roman" w:hAnsi="Times New Roman" w:cs="Times New Roman"/>
          <w:sz w:val="24"/>
          <w:szCs w:val="24"/>
          <w:lang w:eastAsia="ru-RU"/>
        </w:rPr>
        <w:t xml:space="preserve"> Guvernului nr.1231 din12.12.2018, primarul satului,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5B701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DISPUN:</w:t>
      </w:r>
    </w:p>
    <w:p w:rsidR="005B7011" w:rsidRDefault="005B7011" w:rsidP="005B701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A achita sporul pentru performanță pentru luna </w:t>
      </w:r>
      <w:r w:rsidR="00E83139">
        <w:rPr>
          <w:rFonts w:ascii="Times New Roman" w:hAnsi="Times New Roman" w:cs="Times New Roman"/>
          <w:sz w:val="24"/>
          <w:szCs w:val="24"/>
          <w:lang w:eastAsia="ru-RU"/>
        </w:rPr>
        <w:t>mai</w:t>
      </w:r>
      <w:r w:rsidR="00D5500E">
        <w:rPr>
          <w:rFonts w:ascii="Times New Roman" w:hAnsi="Times New Roman" w:cs="Times New Roman"/>
          <w:sz w:val="24"/>
          <w:szCs w:val="24"/>
          <w:lang w:eastAsia="ru-RU"/>
        </w:rPr>
        <w:t xml:space="preserve"> anul 2021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în sumă totală de </w:t>
      </w:r>
      <w:r w:rsidR="00E83139">
        <w:rPr>
          <w:rFonts w:ascii="Times New Roman" w:hAnsi="Times New Roman" w:cs="Times New Roman"/>
          <w:sz w:val="24"/>
          <w:szCs w:val="24"/>
          <w:lang w:eastAsia="ru-RU"/>
        </w:rPr>
        <w:t>3917</w:t>
      </w:r>
      <w:r w:rsidR="00A11A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lei </w:t>
      </w:r>
      <w:r w:rsidR="00E83139">
        <w:rPr>
          <w:rFonts w:ascii="Times New Roman" w:hAnsi="Times New Roman" w:cs="Times New Roman"/>
          <w:sz w:val="24"/>
          <w:szCs w:val="24"/>
          <w:lang w:eastAsia="ru-RU"/>
        </w:rPr>
        <w:t>57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bani.</w:t>
      </w:r>
    </w:p>
    <w:p w:rsidR="005B7011" w:rsidRDefault="005B7011" w:rsidP="005B701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Lista nominală, calificativul final şi sporul pentru fiecare angajat se anexează.</w:t>
      </w:r>
    </w:p>
    <w:p w:rsidR="005B7011" w:rsidRDefault="005B7011" w:rsidP="005B701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Valoarea totală a mijloacelor financiare utilizate pentru achitarea sporului pentru performanță de la începutul anului constituie </w:t>
      </w:r>
      <w:r w:rsidR="00D5500E">
        <w:rPr>
          <w:rFonts w:ascii="Times New Roman" w:hAnsi="Times New Roman" w:cs="Times New Roman"/>
          <w:sz w:val="24"/>
          <w:szCs w:val="24"/>
          <w:lang w:eastAsia="ru-RU"/>
        </w:rPr>
        <w:t>75624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lei 00 bani, ceea ce reprezintă 10% din valoarea mijloacelor băneşti anuale alocate/planificate pentru acordarea sporului pentru performanță.</w:t>
      </w:r>
    </w:p>
    <w:p w:rsidR="005B7011" w:rsidRDefault="005B7011" w:rsidP="005B7011">
      <w:p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BB397E" w:rsidRDefault="00BB397E" w:rsidP="005B7011">
      <w:p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BB397E" w:rsidRDefault="00BB397E" w:rsidP="005B7011">
      <w:p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BB397E" w:rsidRDefault="00BB397E" w:rsidP="005B7011">
      <w:p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:rsidR="005B7011" w:rsidRDefault="005B7011" w:rsidP="005B7011">
      <w:p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                         Primar                                                           </w:t>
      </w:r>
      <w:r w:rsidR="008172DD">
        <w:rPr>
          <w:rFonts w:ascii="Times New Roman" w:hAnsi="Times New Roman" w:cs="Times New Roman"/>
          <w:sz w:val="24"/>
          <w:szCs w:val="28"/>
          <w:lang w:eastAsia="ru-RU"/>
        </w:rPr>
        <w:t>Tudor Ciobanu</w:t>
      </w:r>
    </w:p>
    <w:p w:rsidR="005B7011" w:rsidRDefault="005B7011" w:rsidP="005B7011">
      <w:pPr>
        <w:spacing w:after="16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011" w:rsidRDefault="005B7011" w:rsidP="005B7011"/>
    <w:p w:rsidR="005B7011" w:rsidRDefault="005B7011" w:rsidP="005B7011"/>
    <w:p w:rsidR="005B7011" w:rsidRDefault="005B7011" w:rsidP="005B7011"/>
    <w:p w:rsidR="00BB397E" w:rsidRDefault="00BB397E" w:rsidP="005B7011"/>
    <w:p w:rsidR="005B7011" w:rsidRDefault="005B7011" w:rsidP="005953B9">
      <w:pPr>
        <w:spacing w:after="0"/>
      </w:pPr>
    </w:p>
    <w:p w:rsidR="005953B9" w:rsidRDefault="005953B9" w:rsidP="005953B9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5B7011" w:rsidRDefault="005B7011" w:rsidP="005B701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Anexă</w:t>
      </w:r>
      <w:r w:rsidR="00956456">
        <w:rPr>
          <w:rFonts w:ascii="Times New Roman" w:hAnsi="Times New Roman" w:cs="Times New Roman"/>
          <w:i/>
          <w:sz w:val="20"/>
          <w:szCs w:val="20"/>
        </w:rPr>
        <w:t xml:space="preserve"> nr.1</w:t>
      </w:r>
    </w:p>
    <w:p w:rsidR="005B7011" w:rsidRDefault="005953B9" w:rsidP="005B701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l</w:t>
      </w:r>
      <w:r w:rsidR="005B7011">
        <w:rPr>
          <w:rFonts w:ascii="Times New Roman" w:hAnsi="Times New Roman" w:cs="Times New Roman"/>
          <w:i/>
          <w:sz w:val="20"/>
          <w:szCs w:val="20"/>
        </w:rPr>
        <w:t xml:space="preserve">a Dispoziția </w:t>
      </w:r>
    </w:p>
    <w:p w:rsidR="005B7011" w:rsidRDefault="005552AE" w:rsidP="005B7011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nr.</w:t>
      </w:r>
      <w:r w:rsidR="005953B9">
        <w:rPr>
          <w:rFonts w:ascii="Times New Roman" w:hAnsi="Times New Roman" w:cs="Times New Roman"/>
          <w:i/>
          <w:sz w:val="20"/>
          <w:szCs w:val="20"/>
        </w:rPr>
        <w:t>21</w:t>
      </w:r>
      <w:r w:rsidR="001F2976">
        <w:rPr>
          <w:rFonts w:ascii="Times New Roman" w:hAnsi="Times New Roman" w:cs="Times New Roman"/>
          <w:i/>
          <w:sz w:val="20"/>
          <w:szCs w:val="20"/>
        </w:rPr>
        <w:t>-b</w:t>
      </w:r>
      <w:r w:rsidR="005953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B7011">
        <w:rPr>
          <w:rFonts w:ascii="Times New Roman" w:hAnsi="Times New Roman" w:cs="Times New Roman"/>
          <w:i/>
          <w:sz w:val="20"/>
          <w:szCs w:val="20"/>
        </w:rPr>
        <w:t xml:space="preserve">din </w:t>
      </w:r>
      <w:r w:rsidR="005953B9">
        <w:rPr>
          <w:rFonts w:ascii="Times New Roman" w:hAnsi="Times New Roman" w:cs="Times New Roman"/>
          <w:i/>
          <w:sz w:val="20"/>
          <w:szCs w:val="20"/>
        </w:rPr>
        <w:t xml:space="preserve"> 02 iunie </w:t>
      </w:r>
      <w:r w:rsidR="00F25D83">
        <w:rPr>
          <w:rFonts w:ascii="Times New Roman" w:hAnsi="Times New Roman" w:cs="Times New Roman"/>
          <w:i/>
          <w:sz w:val="20"/>
          <w:szCs w:val="20"/>
        </w:rPr>
        <w:t>2021</w:t>
      </w:r>
    </w:p>
    <w:p w:rsidR="009638C5" w:rsidRDefault="009638C5" w:rsidP="005B70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011" w:rsidRDefault="005B7011" w:rsidP="005B70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</w:t>
      </w:r>
    </w:p>
    <w:p w:rsidR="005B7011" w:rsidRDefault="005B7011" w:rsidP="005B70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nominală, calificativul final și sporul pentru fiecare angajat</w:t>
      </w:r>
      <w:r w:rsidR="00956456">
        <w:rPr>
          <w:rFonts w:ascii="Times New Roman" w:hAnsi="Times New Roman" w:cs="Times New Roman"/>
          <w:sz w:val="24"/>
          <w:szCs w:val="24"/>
        </w:rPr>
        <w:t xml:space="preserve"> pe luna </w:t>
      </w:r>
      <w:r w:rsidR="00E83139">
        <w:rPr>
          <w:rFonts w:ascii="Times New Roman" w:hAnsi="Times New Roman" w:cs="Times New Roman"/>
          <w:sz w:val="24"/>
          <w:szCs w:val="24"/>
        </w:rPr>
        <w:t>mai</w:t>
      </w:r>
      <w:r w:rsidR="00F25D83">
        <w:rPr>
          <w:rFonts w:ascii="Times New Roman" w:hAnsi="Times New Roman" w:cs="Times New Roman"/>
          <w:sz w:val="24"/>
          <w:szCs w:val="24"/>
        </w:rPr>
        <w:t xml:space="preserve"> 2021</w:t>
      </w:r>
    </w:p>
    <w:tbl>
      <w:tblPr>
        <w:tblStyle w:val="GrilTabel"/>
        <w:tblW w:w="0" w:type="auto"/>
        <w:tblLook w:val="04A0"/>
      </w:tblPr>
      <w:tblGrid>
        <w:gridCol w:w="1204"/>
        <w:gridCol w:w="2590"/>
        <w:gridCol w:w="2620"/>
        <w:gridCol w:w="1796"/>
        <w:gridCol w:w="1361"/>
      </w:tblGrid>
      <w:tr w:rsidR="005B7011" w:rsidTr="00281388"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011" w:rsidRDefault="005B70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Nr.d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/o</w:t>
            </w: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011" w:rsidRDefault="005B70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Numele, prenumele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011" w:rsidRDefault="005B70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Funcția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011" w:rsidRDefault="005B70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Calificativul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011" w:rsidRDefault="005B70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Sporul(lei)</w:t>
            </w:r>
          </w:p>
        </w:tc>
      </w:tr>
      <w:tr w:rsidR="00C76DA1" w:rsidTr="00281388"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DA1" w:rsidRDefault="00C76DA1" w:rsidP="008C48D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Pr="009B0396" w:rsidRDefault="00C76DA1" w:rsidP="00E61348">
            <w:pPr>
              <w:rPr>
                <w:rFonts w:ascii="Times New Roman" w:hAnsi="Times New Roman" w:cs="Times New Roman"/>
                <w:szCs w:val="20"/>
              </w:rPr>
            </w:pPr>
            <w:r w:rsidRPr="009B0396">
              <w:rPr>
                <w:rFonts w:ascii="Times New Roman" w:hAnsi="Times New Roman" w:cs="Times New Roman"/>
                <w:szCs w:val="20"/>
              </w:rPr>
              <w:t>GANGAN TATIANA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 w:rsidP="00E61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CONTABIL-ȘEF                          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 w:rsidP="00E61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Foarte bine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DA4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648,00</w:t>
            </w:r>
          </w:p>
        </w:tc>
      </w:tr>
      <w:tr w:rsidR="00DA4B52" w:rsidTr="00281388"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B52" w:rsidRDefault="00DA4B52" w:rsidP="008C48D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B52" w:rsidRDefault="00DA4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BARBACARI NICOLAE 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B52" w:rsidRDefault="00DA4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PERCEPTOR FISCAL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B52" w:rsidRDefault="00DA4B52" w:rsidP="004B3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Foarte bine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B52" w:rsidRDefault="00DA4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453,38</w:t>
            </w:r>
          </w:p>
        </w:tc>
      </w:tr>
      <w:tr w:rsidR="00DA4B52" w:rsidTr="00281388"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4B52" w:rsidRDefault="00DA4B52" w:rsidP="008C48D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B52" w:rsidRDefault="00DA4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GHERAS CONSTANTIN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B52" w:rsidRDefault="00DA4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INGINER FUNCIAR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B52" w:rsidRDefault="00DA4B52" w:rsidP="004B36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Foarte bine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B52" w:rsidRDefault="00DA4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434,85</w:t>
            </w:r>
          </w:p>
        </w:tc>
      </w:tr>
      <w:tr w:rsidR="00C76DA1" w:rsidTr="00281388"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DA1" w:rsidRDefault="00C76DA1" w:rsidP="008C48D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DIORDIREV MARIA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CONTABIL-CASIER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Bine 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E8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490,20</w:t>
            </w:r>
          </w:p>
        </w:tc>
      </w:tr>
      <w:tr w:rsidR="00C76DA1" w:rsidTr="00281388"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DA1" w:rsidRDefault="00C76DA1" w:rsidP="008C48D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GANGAN MIHAIL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CONDUCĂTOR AUTO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Bine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E8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101,46</w:t>
            </w:r>
          </w:p>
        </w:tc>
      </w:tr>
      <w:tr w:rsidR="00C76DA1" w:rsidTr="00281388"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DA1" w:rsidRDefault="00C76DA1" w:rsidP="008C48D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COVIC MARIANA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PAZNIC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Bine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DA4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153,00</w:t>
            </w:r>
          </w:p>
        </w:tc>
      </w:tr>
      <w:tr w:rsidR="00C76DA1" w:rsidTr="00281388"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DA1" w:rsidRDefault="00C76DA1" w:rsidP="008C48D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CIUBOTARU VICTOR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PAZNIC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Bine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DA4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152,60</w:t>
            </w:r>
          </w:p>
        </w:tc>
      </w:tr>
      <w:tr w:rsidR="00C76DA1" w:rsidTr="00281388"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DA1" w:rsidRDefault="00C76DA1" w:rsidP="008C48D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MUSTEAȚA ANATOLII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PAZNIC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Bine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DA4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146,06</w:t>
            </w:r>
          </w:p>
        </w:tc>
      </w:tr>
      <w:tr w:rsidR="00DB0748" w:rsidTr="00281388"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748" w:rsidRDefault="00DB0748" w:rsidP="008C48D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748" w:rsidRDefault="00DB0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SURDU ION LUCA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748" w:rsidRDefault="00DB0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DIRECTOR CASEI DE CUL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748" w:rsidRDefault="00DB0748" w:rsidP="00F93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Bine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748" w:rsidRDefault="006E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534,83</w:t>
            </w:r>
          </w:p>
        </w:tc>
      </w:tr>
      <w:tr w:rsidR="00C76DA1" w:rsidTr="00281388"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DA1" w:rsidRDefault="00C76DA1" w:rsidP="008C48D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GANGAN ION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PAZNIC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Bine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DA4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155,49</w:t>
            </w:r>
          </w:p>
        </w:tc>
      </w:tr>
      <w:tr w:rsidR="00C76DA1" w:rsidTr="00281388"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DA1" w:rsidRDefault="00C76DA1" w:rsidP="008C48D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GANGAN ANASTASIA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ÎNGRIJITOR DE ÎNCĂPERI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Bine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DA4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159,75</w:t>
            </w:r>
          </w:p>
        </w:tc>
      </w:tr>
      <w:tr w:rsidR="00C76DA1" w:rsidTr="00281388"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DA1" w:rsidRDefault="00C76DA1" w:rsidP="008C48D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HARUȚA MIHAIL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PAZNIC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C76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Bine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Default="006E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159,14</w:t>
            </w:r>
          </w:p>
        </w:tc>
      </w:tr>
      <w:tr w:rsidR="00281388" w:rsidTr="00281388"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88" w:rsidRDefault="00281388" w:rsidP="008C48D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388" w:rsidRPr="008C48D3" w:rsidRDefault="00281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PUTINĂ GALINA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388" w:rsidRDefault="00281388" w:rsidP="00255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ÎNGRIJITOR DE ÎNCĂPERI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388" w:rsidRPr="008C48D3" w:rsidRDefault="00281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Bine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388" w:rsidRPr="008C48D3" w:rsidRDefault="00DA4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159,76</w:t>
            </w:r>
          </w:p>
        </w:tc>
      </w:tr>
      <w:tr w:rsidR="00703D4A" w:rsidTr="00281388"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D4A" w:rsidRDefault="00703D4A" w:rsidP="008C48D3">
            <w:pPr>
              <w:pStyle w:val="List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D4A" w:rsidRDefault="00703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MUSTEAȚĂ VICTOR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D4A" w:rsidRDefault="00703D4A" w:rsidP="00255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BIBLIOTECARI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D4A" w:rsidRDefault="00703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Bine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D4A" w:rsidRDefault="006E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169,05</w:t>
            </w:r>
          </w:p>
        </w:tc>
      </w:tr>
      <w:tr w:rsidR="00C76DA1" w:rsidTr="00281388">
        <w:tc>
          <w:tcPr>
            <w:tcW w:w="1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6DA1" w:rsidRDefault="00C76DA1" w:rsidP="00CD1EF9">
            <w:pPr>
              <w:pStyle w:val="Listparagr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Pr="00CD1EF9" w:rsidRDefault="00C76D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Pr="00CD1EF9" w:rsidRDefault="00C76D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Pr="00CD1EF9" w:rsidRDefault="00C76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6DA1" w:rsidRPr="00CD1EF9" w:rsidRDefault="00E831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3917,57</w:t>
            </w:r>
          </w:p>
        </w:tc>
      </w:tr>
    </w:tbl>
    <w:p w:rsidR="005B7011" w:rsidRDefault="005B7011" w:rsidP="005B70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7011" w:rsidRDefault="005B7011" w:rsidP="005B7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Contabil-șef                                                                        </w:t>
      </w:r>
      <w:proofErr w:type="spellStart"/>
      <w:r w:rsidR="008172DD">
        <w:rPr>
          <w:rFonts w:ascii="Times New Roman" w:hAnsi="Times New Roman" w:cs="Times New Roman"/>
          <w:sz w:val="24"/>
          <w:szCs w:val="24"/>
        </w:rPr>
        <w:t>Gangan</w:t>
      </w:r>
      <w:proofErr w:type="spellEnd"/>
      <w:r w:rsidR="008172DD">
        <w:rPr>
          <w:rFonts w:ascii="Times New Roman" w:hAnsi="Times New Roman" w:cs="Times New Roman"/>
          <w:sz w:val="24"/>
          <w:szCs w:val="24"/>
        </w:rPr>
        <w:t xml:space="preserve"> Tatiana</w:t>
      </w:r>
    </w:p>
    <w:p w:rsidR="005B7011" w:rsidRDefault="005B7011" w:rsidP="005B7011">
      <w:pPr>
        <w:rPr>
          <w:rFonts w:ascii="Times New Roman" w:hAnsi="Times New Roman" w:cs="Times New Roman"/>
          <w:sz w:val="24"/>
          <w:szCs w:val="24"/>
        </w:rPr>
      </w:pPr>
    </w:p>
    <w:p w:rsidR="005B7011" w:rsidRDefault="005B7011" w:rsidP="005B7011"/>
    <w:p w:rsidR="00911D2B" w:rsidRDefault="00911D2B"/>
    <w:p w:rsidR="00CD1EF9" w:rsidRDefault="00CD1EF9"/>
    <w:p w:rsidR="00CD1EF9" w:rsidRDefault="00CD1EF9"/>
    <w:p w:rsidR="00CD1EF9" w:rsidRDefault="00CD1EF9"/>
    <w:p w:rsidR="00CD1EF9" w:rsidRDefault="00CD1EF9"/>
    <w:p w:rsidR="00CD1EF9" w:rsidRDefault="00CD1EF9"/>
    <w:p w:rsidR="00CD1EF9" w:rsidRDefault="00CD1EF9"/>
    <w:p w:rsidR="00CD1EF9" w:rsidRDefault="00CD1EF9"/>
    <w:p w:rsidR="00CD1EF9" w:rsidRDefault="00CD1EF9"/>
    <w:sectPr w:rsidR="00CD1EF9" w:rsidSect="0091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3CA8"/>
    <w:multiLevelType w:val="hybridMultilevel"/>
    <w:tmpl w:val="A49ECFF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075B4"/>
    <w:multiLevelType w:val="hybridMultilevel"/>
    <w:tmpl w:val="90D27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F7FF9"/>
    <w:multiLevelType w:val="hybridMultilevel"/>
    <w:tmpl w:val="A49ECFF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A439C1"/>
    <w:multiLevelType w:val="hybridMultilevel"/>
    <w:tmpl w:val="9D4C1B7C"/>
    <w:lvl w:ilvl="0" w:tplc="29E82870">
      <w:start w:val="1"/>
      <w:numFmt w:val="decimal"/>
      <w:lvlText w:val="%1."/>
      <w:lvlJc w:val="left"/>
      <w:pPr>
        <w:ind w:left="60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B7011"/>
    <w:rsid w:val="00043133"/>
    <w:rsid w:val="0007139B"/>
    <w:rsid w:val="0012181D"/>
    <w:rsid w:val="0013008D"/>
    <w:rsid w:val="001B2E57"/>
    <w:rsid w:val="001E4611"/>
    <w:rsid w:val="001F2976"/>
    <w:rsid w:val="00203686"/>
    <w:rsid w:val="002240D1"/>
    <w:rsid w:val="00257A52"/>
    <w:rsid w:val="00281388"/>
    <w:rsid w:val="00294D53"/>
    <w:rsid w:val="002C4C34"/>
    <w:rsid w:val="002F588E"/>
    <w:rsid w:val="00350AEB"/>
    <w:rsid w:val="00356FD3"/>
    <w:rsid w:val="00403C95"/>
    <w:rsid w:val="00470071"/>
    <w:rsid w:val="00552CCA"/>
    <w:rsid w:val="005552AE"/>
    <w:rsid w:val="005953B9"/>
    <w:rsid w:val="005B7011"/>
    <w:rsid w:val="006841CC"/>
    <w:rsid w:val="00693200"/>
    <w:rsid w:val="006C5D3B"/>
    <w:rsid w:val="006D47A1"/>
    <w:rsid w:val="006E6923"/>
    <w:rsid w:val="00703D4A"/>
    <w:rsid w:val="00756A0B"/>
    <w:rsid w:val="00760C85"/>
    <w:rsid w:val="00786BEF"/>
    <w:rsid w:val="008172DD"/>
    <w:rsid w:val="00852940"/>
    <w:rsid w:val="00860FBB"/>
    <w:rsid w:val="0089241C"/>
    <w:rsid w:val="008A2D92"/>
    <w:rsid w:val="008C48D3"/>
    <w:rsid w:val="008D2A5E"/>
    <w:rsid w:val="00911D2B"/>
    <w:rsid w:val="00956456"/>
    <w:rsid w:val="009638C5"/>
    <w:rsid w:val="009B0396"/>
    <w:rsid w:val="00A10DDF"/>
    <w:rsid w:val="00A11AF3"/>
    <w:rsid w:val="00A51DFA"/>
    <w:rsid w:val="00A86C4B"/>
    <w:rsid w:val="00B86956"/>
    <w:rsid w:val="00BA219C"/>
    <w:rsid w:val="00BB397E"/>
    <w:rsid w:val="00BB5068"/>
    <w:rsid w:val="00BB796B"/>
    <w:rsid w:val="00BC7166"/>
    <w:rsid w:val="00BE46B0"/>
    <w:rsid w:val="00C76DA1"/>
    <w:rsid w:val="00CD1EF9"/>
    <w:rsid w:val="00D17420"/>
    <w:rsid w:val="00D5500E"/>
    <w:rsid w:val="00D56564"/>
    <w:rsid w:val="00D902B0"/>
    <w:rsid w:val="00DA4B52"/>
    <w:rsid w:val="00DB0748"/>
    <w:rsid w:val="00DB3152"/>
    <w:rsid w:val="00E23E2F"/>
    <w:rsid w:val="00E83139"/>
    <w:rsid w:val="00EA72BF"/>
    <w:rsid w:val="00F2019D"/>
    <w:rsid w:val="00F25D83"/>
    <w:rsid w:val="00FA402C"/>
    <w:rsid w:val="00FA6EF5"/>
    <w:rsid w:val="00FE2D21"/>
    <w:rsid w:val="00FF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1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B7011"/>
    <w:pPr>
      <w:ind w:left="720"/>
      <w:contextualSpacing/>
    </w:pPr>
  </w:style>
  <w:style w:type="table" w:styleId="GrilTabel">
    <w:name w:val="Table Grid"/>
    <w:basedOn w:val="TabelNormal"/>
    <w:uiPriority w:val="59"/>
    <w:rsid w:val="005B70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2021-06-02T07:31:00Z</cp:lastPrinted>
  <dcterms:created xsi:type="dcterms:W3CDTF">2021-06-02T06:11:00Z</dcterms:created>
  <dcterms:modified xsi:type="dcterms:W3CDTF">2021-06-02T07:32:00Z</dcterms:modified>
</cp:coreProperties>
</file>